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EACA6" w14:textId="2F4A4F43" w:rsidR="0046207E" w:rsidRPr="000011C1" w:rsidRDefault="0046207E" w:rsidP="00BF5618">
      <w:pPr>
        <w:pStyle w:val="NoSpacing"/>
        <w:bidi/>
        <w:rPr>
          <w:rFonts w:ascii="Arial" w:hAnsi="Arial" w:cs="Arial"/>
        </w:rPr>
      </w:pPr>
      <w:proofErr w:type="spellStart"/>
      <w:r w:rsidRPr="000011C1">
        <w:rPr>
          <w:rFonts w:ascii="Arial" w:hAnsi="Arial" w:cs="Arial"/>
          <w:b/>
          <w:bCs/>
          <w:rtl/>
        </w:rPr>
        <w:t>قومی</w:t>
      </w:r>
      <w:proofErr w:type="spellEnd"/>
      <w:r w:rsidRPr="000011C1">
        <w:rPr>
          <w:rFonts w:ascii="Arial" w:hAnsi="Arial" w:cs="Arial"/>
          <w:b/>
          <w:bCs/>
          <w:rtl/>
        </w:rPr>
        <w:t xml:space="preserve"> </w:t>
      </w:r>
      <w:proofErr w:type="spellStart"/>
      <w:r w:rsidRPr="000011C1">
        <w:rPr>
          <w:rFonts w:ascii="Arial" w:hAnsi="Arial" w:cs="Arial"/>
          <w:b/>
          <w:bCs/>
          <w:rtl/>
        </w:rPr>
        <w:t>گھریلو</w:t>
      </w:r>
      <w:proofErr w:type="spellEnd"/>
      <w:r w:rsidRPr="000011C1">
        <w:rPr>
          <w:rFonts w:ascii="Arial" w:hAnsi="Arial" w:cs="Arial"/>
          <w:b/>
          <w:bCs/>
          <w:rtl/>
        </w:rPr>
        <w:t xml:space="preserve"> تشدد </w:t>
      </w:r>
      <w:proofErr w:type="spellStart"/>
      <w:r w:rsidRPr="000011C1">
        <w:rPr>
          <w:rFonts w:ascii="Arial" w:hAnsi="Arial" w:cs="Arial"/>
          <w:b/>
          <w:bCs/>
          <w:rtl/>
        </w:rPr>
        <w:t>ہیلپ</w:t>
      </w:r>
      <w:proofErr w:type="spellEnd"/>
      <w:r w:rsidRPr="000011C1">
        <w:rPr>
          <w:rFonts w:ascii="Arial" w:hAnsi="Arial" w:cs="Arial"/>
          <w:b/>
          <w:bCs/>
          <w:rtl/>
        </w:rPr>
        <w:t xml:space="preserve"> لائن</w:t>
      </w:r>
      <w:r w:rsidRPr="000011C1">
        <w:rPr>
          <w:rFonts w:ascii="Arial" w:hAnsi="Arial" w:cs="Arial"/>
          <w:rtl/>
        </w:rPr>
        <w:t xml:space="preserve"> - (24 گھنٹہ) 0808 2000 247</w:t>
      </w:r>
    </w:p>
    <w:p w14:paraId="50CF8EDC" w14:textId="45A87FBD" w:rsidR="0046207E" w:rsidRPr="000011C1" w:rsidRDefault="0046207E" w:rsidP="00BF5618">
      <w:pPr>
        <w:pStyle w:val="NoSpacing"/>
        <w:bidi/>
        <w:rPr>
          <w:rFonts w:ascii="Arial" w:hAnsi="Arial" w:cs="Arial"/>
        </w:rPr>
      </w:pPr>
    </w:p>
    <w:p w14:paraId="6A4307ED" w14:textId="01534B38" w:rsidR="0046207E" w:rsidRPr="000011C1" w:rsidRDefault="0046207E" w:rsidP="00BF5618">
      <w:pPr>
        <w:pStyle w:val="NoSpacing"/>
        <w:bidi/>
        <w:rPr>
          <w:rFonts w:ascii="Arial" w:hAnsi="Arial" w:cs="Arial"/>
        </w:rPr>
      </w:pPr>
      <w:r w:rsidRPr="000011C1">
        <w:rPr>
          <w:rFonts w:ascii="Arial" w:hAnsi="Arial" w:cs="Arial"/>
          <w:b/>
          <w:bCs/>
          <w:rtl/>
        </w:rPr>
        <w:t>کرما نیرانا آنر پر مبنی تشدد اور جبری شادی</w:t>
      </w:r>
      <w:r w:rsidRPr="000011C1">
        <w:rPr>
          <w:rFonts w:ascii="Arial" w:hAnsi="Arial" w:cs="Arial"/>
          <w:rtl/>
        </w:rPr>
        <w:t xml:space="preserve"> - ہیلپ لائن (9.30-5 سوم-جمعہ)</w:t>
      </w:r>
      <w:r w:rsidRPr="000011C1">
        <w:rPr>
          <w:rFonts w:ascii="Arial" w:hAnsi="Arial" w:cs="Arial"/>
        </w:rPr>
        <w:t xml:space="preserve"> </w:t>
      </w:r>
    </w:p>
    <w:p w14:paraId="6C394C20" w14:textId="2B399E64" w:rsidR="0046207E" w:rsidRPr="000011C1" w:rsidRDefault="00916E8E" w:rsidP="00BF5618">
      <w:pPr>
        <w:pStyle w:val="NoSpacing"/>
        <w:bidi/>
        <w:rPr>
          <w:rFonts w:ascii="Arial" w:hAnsi="Arial" w:cs="Arial"/>
        </w:rPr>
      </w:pPr>
      <w:r w:rsidRPr="000011C1">
        <w:rPr>
          <w:rFonts w:ascii="Arial" w:hAnsi="Arial" w:cs="Arial"/>
          <w:bCs/>
          <w:noProof/>
          <w:color w:val="0563C2"/>
        </w:rPr>
        <w:drawing>
          <wp:anchor distT="0" distB="0" distL="114300" distR="114300" simplePos="0" relativeHeight="251659264" behindDoc="1" locked="0" layoutInCell="1" allowOverlap="1" wp14:anchorId="347413A0" wp14:editId="5C7E2ADB">
            <wp:simplePos x="0" y="0"/>
            <wp:positionH relativeFrom="page">
              <wp:align>left</wp:align>
            </wp:positionH>
            <wp:positionV relativeFrom="paragraph">
              <wp:posOffset>485775</wp:posOffset>
            </wp:positionV>
            <wp:extent cx="1817370" cy="3613785"/>
            <wp:effectExtent l="0" t="0" r="0" b="5715"/>
            <wp:wrapTight wrapText="bothSides">
              <wp:wrapPolygon edited="0">
                <wp:start x="21600" y="21600"/>
                <wp:lineTo x="21600" y="80"/>
                <wp:lineTo x="18430" y="80"/>
                <wp:lineTo x="17298" y="80"/>
                <wp:lineTo x="10279" y="1332"/>
                <wp:lineTo x="10053" y="1560"/>
                <wp:lineTo x="5525" y="3382"/>
                <wp:lineTo x="2581" y="5204"/>
                <wp:lineTo x="996" y="7025"/>
                <wp:lineTo x="317" y="8164"/>
                <wp:lineTo x="317" y="13288"/>
                <wp:lineTo x="770" y="14313"/>
                <wp:lineTo x="2355" y="16135"/>
                <wp:lineTo x="5072" y="17956"/>
                <wp:lineTo x="9147" y="19664"/>
                <wp:lineTo x="9374" y="20120"/>
                <wp:lineTo x="17298" y="21486"/>
                <wp:lineTo x="19562" y="21600"/>
                <wp:lineTo x="21600" y="21600"/>
              </wp:wrapPolygon>
            </wp:wrapTight>
            <wp:docPr id="6" name="Picture 6"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circ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a:off x="0" y="0"/>
                      <a:ext cx="1817370" cy="3613785"/>
                    </a:xfrm>
                    <a:prstGeom prst="rect">
                      <a:avLst/>
                    </a:prstGeom>
                    <a:noFill/>
                  </pic:spPr>
                </pic:pic>
              </a:graphicData>
            </a:graphic>
            <wp14:sizeRelH relativeFrom="page">
              <wp14:pctWidth>0</wp14:pctWidth>
            </wp14:sizeRelH>
            <wp14:sizeRelV relativeFrom="page">
              <wp14:pctHeight>0</wp14:pctHeight>
            </wp14:sizeRelV>
          </wp:anchor>
        </w:drawing>
      </w:r>
      <w:r w:rsidR="0046207E" w:rsidRPr="000011C1">
        <w:rPr>
          <w:rFonts w:ascii="Arial" w:hAnsi="Arial" w:cs="Arial"/>
        </w:rPr>
        <w:t xml:space="preserve">0800 5999 247 </w:t>
      </w:r>
      <w:hyperlink r:id="rId10" w:history="1">
        <w:r w:rsidR="0046207E" w:rsidRPr="000011C1">
          <w:rPr>
            <w:rStyle w:val="Hyperlink"/>
            <w:rFonts w:ascii="Arial" w:hAnsi="Arial" w:cs="Arial"/>
          </w:rPr>
          <w:t>https://karmanirvana.org.uk/</w:t>
        </w:r>
      </w:hyperlink>
    </w:p>
    <w:p w14:paraId="6AE7C553" w14:textId="3B7D8B40" w:rsidR="0046207E" w:rsidRPr="000011C1" w:rsidRDefault="0046207E" w:rsidP="00BF5618">
      <w:pPr>
        <w:pStyle w:val="NoSpacing"/>
        <w:bidi/>
        <w:rPr>
          <w:rFonts w:ascii="Arial" w:hAnsi="Arial" w:cs="Arial"/>
        </w:rPr>
      </w:pPr>
    </w:p>
    <w:p w14:paraId="2DAC2735" w14:textId="77777777" w:rsidR="0046207E" w:rsidRPr="000011C1" w:rsidRDefault="0046207E" w:rsidP="00BF5618">
      <w:pPr>
        <w:pStyle w:val="NoSpacing"/>
        <w:bidi/>
        <w:rPr>
          <w:rFonts w:ascii="Arial" w:hAnsi="Arial" w:cs="Arial"/>
        </w:rPr>
      </w:pPr>
      <w:r w:rsidRPr="000011C1">
        <w:rPr>
          <w:rFonts w:ascii="Arial" w:hAnsi="Arial" w:cs="Arial"/>
          <w:b/>
          <w:bCs/>
          <w:rtl/>
        </w:rPr>
        <w:t>نیشنل اسٹاکنگ ہیلپ لائن</w:t>
      </w:r>
      <w:r w:rsidRPr="000011C1">
        <w:rPr>
          <w:rFonts w:ascii="Arial" w:hAnsi="Arial" w:cs="Arial"/>
          <w:rtl/>
        </w:rPr>
        <w:t xml:space="preserve"> (ہفتہ کے دن صبح 9.30 بجے سے شام 4 بجے تک سوائے بدھ کے</w:t>
      </w:r>
      <w:r w:rsidRPr="000011C1">
        <w:rPr>
          <w:rFonts w:ascii="Arial" w:hAnsi="Arial" w:cs="Arial"/>
        </w:rPr>
        <w:t xml:space="preserve"> </w:t>
      </w:r>
    </w:p>
    <w:p w14:paraId="18802C02" w14:textId="1A5469B2" w:rsidR="0046207E" w:rsidRPr="000011C1" w:rsidRDefault="0046207E" w:rsidP="00BF5618">
      <w:pPr>
        <w:pStyle w:val="NoSpacing"/>
        <w:bidi/>
        <w:rPr>
          <w:rFonts w:ascii="Arial" w:hAnsi="Arial" w:cs="Arial"/>
        </w:rPr>
      </w:pPr>
      <w:r w:rsidRPr="000011C1">
        <w:rPr>
          <w:rFonts w:ascii="Arial" w:hAnsi="Arial" w:cs="Arial"/>
          <w:rtl/>
        </w:rPr>
        <w:t>دوپہر 1 بجے سے شام 4 بجے): 0808 802 0300</w:t>
      </w:r>
      <w:r w:rsidRPr="000011C1">
        <w:rPr>
          <w:rFonts w:ascii="Arial" w:hAnsi="Arial" w:cs="Arial"/>
        </w:rPr>
        <w:t xml:space="preserve"> - </w:t>
      </w:r>
      <w:hyperlink r:id="rId11" w:history="1">
        <w:r w:rsidRPr="000011C1">
          <w:rPr>
            <w:rStyle w:val="Hyperlink"/>
            <w:rFonts w:ascii="Arial" w:hAnsi="Arial" w:cs="Arial"/>
          </w:rPr>
          <w:t>www.stalkinghelpline.org</w:t>
        </w:r>
      </w:hyperlink>
    </w:p>
    <w:p w14:paraId="1A2C9A3C" w14:textId="62DAC0C2" w:rsidR="0046207E" w:rsidRPr="000011C1" w:rsidRDefault="0046207E" w:rsidP="00BF5618">
      <w:pPr>
        <w:pStyle w:val="NoSpacing"/>
        <w:bidi/>
        <w:rPr>
          <w:rFonts w:ascii="Arial" w:hAnsi="Arial" w:cs="Arial"/>
        </w:rPr>
      </w:pPr>
    </w:p>
    <w:p w14:paraId="7D21ABA3" w14:textId="77777777" w:rsidR="00BF5618" w:rsidRPr="000011C1" w:rsidRDefault="00BF5618" w:rsidP="00BF5618">
      <w:pPr>
        <w:pStyle w:val="NoSpacing"/>
        <w:bidi/>
        <w:rPr>
          <w:rFonts w:ascii="Arial" w:hAnsi="Arial" w:cs="Arial"/>
        </w:rPr>
      </w:pPr>
    </w:p>
    <w:p w14:paraId="40B59181" w14:textId="71C51F3C" w:rsidR="0046207E" w:rsidRPr="000011C1" w:rsidRDefault="004E6B2D" w:rsidP="00BF5618">
      <w:pPr>
        <w:pStyle w:val="NoSpacing"/>
        <w:bidi/>
        <w:rPr>
          <w:rFonts w:ascii="Arial" w:hAnsi="Arial" w:cs="Arial"/>
        </w:rPr>
      </w:pPr>
      <w:r w:rsidRPr="000011C1">
        <w:rPr>
          <w:rFonts w:ascii="Arial" w:hAnsi="Arial" w:cs="Arial"/>
          <w:b/>
          <w:bCs/>
          <w:rtl/>
        </w:rPr>
        <w:t>خواتین کی امداد</w:t>
      </w:r>
      <w:r w:rsidRPr="000011C1">
        <w:rPr>
          <w:rFonts w:ascii="Arial" w:hAnsi="Arial" w:cs="Arial"/>
        </w:rPr>
        <w:t xml:space="preserve"> - </w:t>
      </w:r>
      <w:hyperlink r:id="rId12" w:history="1">
        <w:r w:rsidRPr="000011C1">
          <w:rPr>
            <w:rStyle w:val="Hyperlink"/>
            <w:rFonts w:ascii="Arial" w:hAnsi="Arial" w:cs="Arial"/>
          </w:rPr>
          <w:t>www.womensaid@org.uk</w:t>
        </w:r>
      </w:hyperlink>
    </w:p>
    <w:p w14:paraId="4232426A" w14:textId="0FC29244" w:rsidR="004E6B2D" w:rsidRPr="000011C1" w:rsidRDefault="004E6B2D" w:rsidP="00BF5618">
      <w:pPr>
        <w:pStyle w:val="NoSpacing"/>
        <w:bidi/>
        <w:rPr>
          <w:rFonts w:ascii="Arial" w:hAnsi="Arial" w:cs="Arial"/>
        </w:rPr>
      </w:pPr>
    </w:p>
    <w:p w14:paraId="00F2CD3B" w14:textId="77777777" w:rsidR="00403C81" w:rsidRPr="000011C1" w:rsidRDefault="00403C81" w:rsidP="00BF5618">
      <w:pPr>
        <w:pStyle w:val="NoSpacing"/>
        <w:bidi/>
        <w:rPr>
          <w:rFonts w:ascii="Arial" w:hAnsi="Arial" w:cs="Arial"/>
        </w:rPr>
      </w:pPr>
    </w:p>
    <w:p w14:paraId="18483916" w14:textId="77777777" w:rsidR="00FB3561" w:rsidRPr="000011C1" w:rsidRDefault="00FB3561" w:rsidP="00FB3561">
      <w:pPr>
        <w:pStyle w:val="NoSpacing"/>
        <w:bidi/>
        <w:rPr>
          <w:rFonts w:ascii="Arial" w:hAnsi="Arial" w:cs="Arial"/>
        </w:rPr>
      </w:pPr>
      <w:r w:rsidRPr="000011C1">
        <w:rPr>
          <w:rFonts w:ascii="Arial" w:hAnsi="Arial" w:cs="Arial"/>
          <w:b/>
          <w:bCs/>
          <w:rtl/>
        </w:rPr>
        <w:t>مدد اور معاونت کے لئے مردوں کے مشورے کی لائن</w:t>
      </w:r>
      <w:r w:rsidRPr="000011C1">
        <w:rPr>
          <w:rFonts w:ascii="Arial" w:hAnsi="Arial" w:cs="Arial"/>
          <w:rtl/>
        </w:rPr>
        <w:t xml:space="preserve"> کا احترام کرتے ہیں ویب سائٹ یا کال ملاحظہ کریں </w:t>
      </w:r>
    </w:p>
    <w:p w14:paraId="25C2C6FA" w14:textId="77777777" w:rsidR="00FB3561" w:rsidRPr="000011C1" w:rsidRDefault="00FB3561" w:rsidP="00FB3561">
      <w:pPr>
        <w:pStyle w:val="NoSpacing"/>
        <w:bidi/>
        <w:rPr>
          <w:rFonts w:ascii="Arial" w:hAnsi="Arial" w:cs="Arial"/>
        </w:rPr>
      </w:pPr>
      <w:r w:rsidRPr="000011C1">
        <w:rPr>
          <w:rFonts w:ascii="Arial" w:hAnsi="Arial" w:cs="Arial"/>
          <w:rtl/>
        </w:rPr>
        <w:t xml:space="preserve">0808 801 0327 (پیر - جمعہ صبح 9 بجے سے شام 5 بجے تک) </w:t>
      </w:r>
    </w:p>
    <w:p w14:paraId="52FC6B85" w14:textId="035B429D" w:rsidR="004E6B2D" w:rsidRPr="000011C1" w:rsidRDefault="00000000" w:rsidP="00FB3561">
      <w:pPr>
        <w:pStyle w:val="NoSpacing"/>
        <w:bidi/>
        <w:rPr>
          <w:rFonts w:ascii="Arial" w:hAnsi="Arial" w:cs="Arial"/>
        </w:rPr>
      </w:pPr>
      <w:hyperlink r:id="rId13" w:history="1">
        <w:r w:rsidR="00FB3561" w:rsidRPr="000011C1">
          <w:rPr>
            <w:rStyle w:val="Hyperlink"/>
            <w:rFonts w:ascii="Arial" w:hAnsi="Arial" w:cs="Arial"/>
          </w:rPr>
          <w:t>www.mensadviceline.org.uk</w:t>
        </w:r>
        <w:r w:rsidR="00FB3561" w:rsidRPr="000011C1">
          <w:rPr>
            <w:rStyle w:val="Hyperlink"/>
            <w:rFonts w:ascii="Arial" w:hAnsi="Arial" w:cs="Arial"/>
            <w:rtl/>
          </w:rPr>
          <w:t>/</w:t>
        </w:r>
      </w:hyperlink>
    </w:p>
    <w:p w14:paraId="6EB21C49" w14:textId="77777777" w:rsidR="000011C1" w:rsidRPr="000011C1" w:rsidRDefault="000011C1" w:rsidP="00FB3561">
      <w:pPr>
        <w:pStyle w:val="NoSpacing"/>
        <w:bidi/>
        <w:rPr>
          <w:rFonts w:ascii="Arial" w:hAnsi="Arial" w:cs="Arial"/>
          <w:b/>
          <w:bCs/>
        </w:rPr>
      </w:pPr>
    </w:p>
    <w:p w14:paraId="399920CA" w14:textId="77777777" w:rsidR="000011C1" w:rsidRPr="000011C1" w:rsidRDefault="000011C1" w:rsidP="000011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Arial" w:eastAsia="Times New Roman" w:hAnsi="Arial" w:cs="Arial"/>
          <w:color w:val="1F1F1F"/>
          <w:lang w:eastAsia="en-GB"/>
        </w:rPr>
      </w:pPr>
      <w:r w:rsidRPr="000011C1">
        <w:rPr>
          <w:rFonts w:ascii="Arial" w:eastAsia="Times New Roman" w:hAnsi="Arial" w:cs="Arial"/>
          <w:color w:val="1F1F1F"/>
          <w:lang w:eastAsia="en-GB" w:bidi="ur-PK"/>
        </w:rPr>
        <w:t>Dads Unlimited</w:t>
      </w:r>
      <w:r w:rsidRPr="000011C1">
        <w:rPr>
          <w:rFonts w:ascii="Arial" w:eastAsia="Times New Roman" w:hAnsi="Arial" w:cs="Arial"/>
          <w:color w:val="1F1F1F"/>
          <w:rtl/>
          <w:lang w:eastAsia="en-GB" w:bidi="ur-PK"/>
        </w:rPr>
        <w:t xml:space="preserve"> گھریلو تشدد کے شکار مردوں کے علاقوں میں مردوں کی جذباتی حفاظت کی حمایت کرتا ہے اور علیحدگی کے ذریعے مردوں کی حمایت کرتا ہے۔</w:t>
      </w:r>
    </w:p>
    <w:p w14:paraId="5A568532" w14:textId="279E09CF" w:rsidR="00FB3561" w:rsidRDefault="000011C1" w:rsidP="000011C1">
      <w:pPr>
        <w:pStyle w:val="NoSpacing"/>
        <w:bidi/>
        <w:rPr>
          <w:rFonts w:ascii="Arial" w:hAnsi="Arial" w:cs="Arial"/>
        </w:rPr>
      </w:pPr>
      <w:r w:rsidRPr="00953C78">
        <w:rPr>
          <w:rFonts w:ascii="VAG Rounded Std" w:hAnsi="VAG Rounded Std"/>
        </w:rPr>
        <w:t xml:space="preserve"> </w:t>
      </w:r>
      <w:hyperlink r:id="rId14" w:history="1">
        <w:r w:rsidRPr="00953C78">
          <w:rPr>
            <w:rFonts w:ascii="VAG Rounded Std" w:hAnsi="VAG Rounded Std"/>
            <w:color w:val="0563C1"/>
            <w:u w:val="single"/>
          </w:rPr>
          <w:t>Dads Unlimited – Supporting the emotional safety of men and those they care about (dadsunltd.org.uk)</w:t>
        </w:r>
      </w:hyperlink>
    </w:p>
    <w:p w14:paraId="1AB8F303" w14:textId="77777777" w:rsidR="000011C1" w:rsidRPr="000011C1" w:rsidRDefault="000011C1" w:rsidP="000011C1">
      <w:pPr>
        <w:pStyle w:val="NoSpacing"/>
        <w:bidi/>
        <w:rPr>
          <w:rFonts w:ascii="Arial" w:hAnsi="Arial" w:cs="Arial"/>
        </w:rPr>
      </w:pPr>
    </w:p>
    <w:p w14:paraId="5FB79F29" w14:textId="77777777" w:rsidR="004E6B2D" w:rsidRPr="000011C1" w:rsidRDefault="004E6B2D" w:rsidP="00BF5618">
      <w:pPr>
        <w:pStyle w:val="NoSpacing"/>
        <w:bidi/>
        <w:rPr>
          <w:rFonts w:ascii="Arial" w:hAnsi="Arial" w:cs="Arial"/>
        </w:rPr>
      </w:pPr>
      <w:r w:rsidRPr="000011C1">
        <w:rPr>
          <w:rFonts w:ascii="Arial" w:hAnsi="Arial" w:cs="Arial"/>
          <w:b/>
          <w:bCs/>
          <w:rtl/>
        </w:rPr>
        <w:t>بنی نوع انسان کی پہل کال</w:t>
      </w:r>
      <w:r w:rsidRPr="000011C1">
        <w:rPr>
          <w:rFonts w:ascii="Arial" w:hAnsi="Arial" w:cs="Arial"/>
          <w:rtl/>
        </w:rPr>
        <w:t xml:space="preserve"> - 01823 334244 مرد کے لئے خفیہ ہیلپ لائن</w:t>
      </w:r>
      <w:r w:rsidRPr="000011C1">
        <w:rPr>
          <w:rFonts w:ascii="Arial" w:hAnsi="Arial" w:cs="Arial"/>
        </w:rPr>
        <w:t xml:space="preserve"> </w:t>
      </w:r>
    </w:p>
    <w:p w14:paraId="2FE328BA" w14:textId="373F373C" w:rsidR="004E6B2D" w:rsidRPr="000011C1" w:rsidRDefault="004E6B2D" w:rsidP="00BF5618">
      <w:pPr>
        <w:pStyle w:val="NoSpacing"/>
        <w:bidi/>
        <w:rPr>
          <w:rFonts w:ascii="Arial" w:hAnsi="Arial" w:cs="Arial"/>
        </w:rPr>
      </w:pPr>
      <w:r w:rsidRPr="000011C1">
        <w:rPr>
          <w:rFonts w:ascii="Arial" w:hAnsi="Arial" w:cs="Arial"/>
          <w:rtl/>
        </w:rPr>
        <w:t>گھریلو بدسلوکی اور گھریلو تشدد کے متاثرین</w:t>
      </w:r>
      <w:r w:rsidRPr="000011C1">
        <w:rPr>
          <w:rFonts w:ascii="Arial" w:hAnsi="Arial" w:cs="Arial"/>
        </w:rPr>
        <w:t xml:space="preserve"> </w:t>
      </w:r>
      <w:hyperlink r:id="rId15" w:history="1">
        <w:r w:rsidRPr="000011C1">
          <w:rPr>
            <w:rStyle w:val="Hyperlink"/>
            <w:rFonts w:ascii="Arial" w:hAnsi="Arial" w:cs="Arial"/>
          </w:rPr>
          <w:t>www.mankind.org.uk</w:t>
        </w:r>
      </w:hyperlink>
    </w:p>
    <w:p w14:paraId="00CDCF18" w14:textId="70C15EC0" w:rsidR="004E6B2D" w:rsidRPr="000011C1" w:rsidRDefault="004E6B2D" w:rsidP="00BF5618">
      <w:pPr>
        <w:pStyle w:val="NoSpacing"/>
        <w:bidi/>
        <w:rPr>
          <w:rFonts w:ascii="Arial" w:hAnsi="Arial" w:cs="Arial"/>
        </w:rPr>
      </w:pPr>
    </w:p>
    <w:p w14:paraId="455CDF70" w14:textId="77777777" w:rsidR="00BF5618" w:rsidRPr="000011C1" w:rsidRDefault="00BF5618" w:rsidP="00BF5618">
      <w:pPr>
        <w:pStyle w:val="NoSpacing"/>
        <w:bidi/>
        <w:rPr>
          <w:rFonts w:ascii="Arial" w:hAnsi="Arial" w:cs="Arial"/>
        </w:rPr>
      </w:pPr>
    </w:p>
    <w:p w14:paraId="6908328B" w14:textId="57796012" w:rsidR="004E6B2D" w:rsidRPr="000011C1" w:rsidRDefault="004E6B2D" w:rsidP="00BF5618">
      <w:pPr>
        <w:pStyle w:val="NoSpacing"/>
        <w:bidi/>
        <w:rPr>
          <w:rFonts w:ascii="Arial" w:hAnsi="Arial" w:cs="Arial"/>
        </w:rPr>
      </w:pPr>
      <w:r w:rsidRPr="000011C1">
        <w:rPr>
          <w:rFonts w:ascii="Arial" w:hAnsi="Arial" w:cs="Arial"/>
          <w:b/>
          <w:bCs/>
          <w:rtl/>
        </w:rPr>
        <w:t>تشدد اور بدسلوکی کے خلاف اے وی اے</w:t>
      </w:r>
      <w:r w:rsidRPr="000011C1">
        <w:rPr>
          <w:rFonts w:ascii="Arial" w:hAnsi="Arial" w:cs="Arial"/>
        </w:rPr>
        <w:t xml:space="preserve"> - </w:t>
      </w:r>
      <w:hyperlink r:id="rId16" w:history="1">
        <w:r w:rsidRPr="000011C1">
          <w:rPr>
            <w:rStyle w:val="Hyperlink"/>
            <w:rFonts w:ascii="Arial" w:hAnsi="Arial" w:cs="Arial"/>
          </w:rPr>
          <w:t>www.avaproject.org.uk</w:t>
        </w:r>
      </w:hyperlink>
    </w:p>
    <w:p w14:paraId="77CDBECA" w14:textId="16F4B6EA" w:rsidR="004E6B2D" w:rsidRPr="000011C1" w:rsidRDefault="004E6B2D" w:rsidP="00BF5618">
      <w:pPr>
        <w:pStyle w:val="NoSpacing"/>
        <w:bidi/>
        <w:rPr>
          <w:rFonts w:ascii="Arial" w:hAnsi="Arial" w:cs="Arial"/>
        </w:rPr>
      </w:pPr>
    </w:p>
    <w:p w14:paraId="4519DFB6" w14:textId="77777777" w:rsidR="00BF5618" w:rsidRPr="000011C1" w:rsidRDefault="00BF5618" w:rsidP="00BF5618">
      <w:pPr>
        <w:pStyle w:val="NoSpacing"/>
        <w:bidi/>
        <w:rPr>
          <w:rFonts w:ascii="Arial" w:hAnsi="Arial" w:cs="Arial"/>
        </w:rPr>
      </w:pPr>
    </w:p>
    <w:p w14:paraId="5612B982" w14:textId="77777777" w:rsidR="004E6B2D" w:rsidRPr="000011C1" w:rsidRDefault="004E6B2D" w:rsidP="00BF5618">
      <w:pPr>
        <w:pStyle w:val="NoSpacing"/>
        <w:bidi/>
        <w:rPr>
          <w:rFonts w:ascii="Arial" w:hAnsi="Arial" w:cs="Arial"/>
          <w:b/>
          <w:bCs/>
        </w:rPr>
      </w:pPr>
      <w:r w:rsidRPr="000011C1">
        <w:rPr>
          <w:rFonts w:ascii="Arial" w:hAnsi="Arial" w:cs="Arial"/>
          <w:b/>
          <w:bCs/>
          <w:rtl/>
        </w:rPr>
        <w:t>گالوپ - نیشنل لیسبئین، ہم جنس پرست، دوجنس پرست اور ٹرانس+ گھریلو استحصال ہیلپ لائن</w:t>
      </w:r>
      <w:r w:rsidRPr="000011C1">
        <w:rPr>
          <w:rFonts w:ascii="Arial" w:hAnsi="Arial" w:cs="Arial"/>
          <w:b/>
          <w:bCs/>
        </w:rPr>
        <w:t xml:space="preserve"> </w:t>
      </w:r>
    </w:p>
    <w:p w14:paraId="2387472F" w14:textId="417D0EB2" w:rsidR="004E6B2D" w:rsidRPr="000011C1" w:rsidRDefault="004E6B2D" w:rsidP="00BF5618">
      <w:pPr>
        <w:pStyle w:val="NoSpacing"/>
        <w:bidi/>
        <w:rPr>
          <w:rFonts w:ascii="Arial" w:hAnsi="Arial" w:cs="Arial"/>
        </w:rPr>
      </w:pPr>
      <w:r w:rsidRPr="000011C1">
        <w:rPr>
          <w:rFonts w:ascii="Arial" w:hAnsi="Arial" w:cs="Arial"/>
        </w:rPr>
        <w:t>0800 999 5428</w:t>
      </w:r>
      <w:r w:rsidRPr="000011C1">
        <w:rPr>
          <w:rFonts w:ascii="Arial" w:hAnsi="Arial" w:cs="Arial"/>
          <w:rtl/>
        </w:rPr>
        <w:t>، پیر سے جمعہ صبح 10:00 بجے سے شام 5:00 بجے تک، بدھ سے جمعرات صبح 10:00 بجے سے رات 8:00 بجے تک</w:t>
      </w:r>
      <w:r w:rsidRPr="000011C1">
        <w:rPr>
          <w:rFonts w:ascii="Arial" w:hAnsi="Arial" w:cs="Arial"/>
        </w:rPr>
        <w:t xml:space="preserve"> help@galop.org.uk </w:t>
      </w:r>
      <w:hyperlink r:id="rId17" w:history="1">
        <w:r w:rsidRPr="000011C1">
          <w:rPr>
            <w:rStyle w:val="Hyperlink"/>
            <w:rFonts w:ascii="Arial" w:hAnsi="Arial" w:cs="Arial"/>
          </w:rPr>
          <w:t>www.gallop.org.uk</w:t>
        </w:r>
      </w:hyperlink>
    </w:p>
    <w:p w14:paraId="36A353C7" w14:textId="1F006CF0" w:rsidR="004E6B2D" w:rsidRPr="000011C1" w:rsidRDefault="004E6B2D" w:rsidP="00BF5618">
      <w:pPr>
        <w:pStyle w:val="NoSpacing"/>
        <w:bidi/>
        <w:rPr>
          <w:rFonts w:ascii="Arial" w:hAnsi="Arial" w:cs="Arial"/>
        </w:rPr>
      </w:pPr>
    </w:p>
    <w:p w14:paraId="6E5FFB6A" w14:textId="4FF4EF64" w:rsidR="004E6B2D" w:rsidRPr="000011C1" w:rsidRDefault="004E6B2D" w:rsidP="00BF5618">
      <w:pPr>
        <w:pStyle w:val="NoSpacing"/>
        <w:bidi/>
        <w:rPr>
          <w:rFonts w:ascii="Arial" w:hAnsi="Arial" w:cs="Arial"/>
        </w:rPr>
      </w:pPr>
      <w:r w:rsidRPr="000011C1">
        <w:rPr>
          <w:rFonts w:ascii="Arial" w:hAnsi="Arial" w:cs="Arial"/>
          <w:b/>
          <w:bCs/>
          <w:rtl/>
        </w:rPr>
        <w:t>محفوظ زندگیاں</w:t>
      </w:r>
      <w:r w:rsidRPr="000011C1">
        <w:rPr>
          <w:rFonts w:ascii="Arial" w:hAnsi="Arial" w:cs="Arial"/>
        </w:rPr>
        <w:t xml:space="preserve"> - </w:t>
      </w:r>
      <w:hyperlink r:id="rId18" w:history="1">
        <w:r w:rsidRPr="000011C1">
          <w:rPr>
            <w:rStyle w:val="Hyperlink"/>
            <w:rFonts w:ascii="Arial" w:hAnsi="Arial" w:cs="Arial"/>
          </w:rPr>
          <w:t>www.safelives.org.uk</w:t>
        </w:r>
      </w:hyperlink>
    </w:p>
    <w:p w14:paraId="59AD9273" w14:textId="7B700CDE" w:rsidR="004E6B2D" w:rsidRPr="000011C1" w:rsidRDefault="004E6B2D" w:rsidP="00BF5618">
      <w:pPr>
        <w:pStyle w:val="NoSpacing"/>
        <w:bidi/>
        <w:rPr>
          <w:rFonts w:ascii="Arial" w:hAnsi="Arial" w:cs="Arial"/>
        </w:rPr>
      </w:pPr>
    </w:p>
    <w:p w14:paraId="14AA9FCE" w14:textId="77777777" w:rsidR="00BF5618" w:rsidRPr="000011C1" w:rsidRDefault="00BF5618" w:rsidP="00BF5618">
      <w:pPr>
        <w:pStyle w:val="NoSpacing"/>
        <w:bidi/>
        <w:rPr>
          <w:rFonts w:ascii="Arial" w:hAnsi="Arial" w:cs="Arial"/>
        </w:rPr>
      </w:pPr>
    </w:p>
    <w:p w14:paraId="37668B01" w14:textId="188AD6AC" w:rsidR="0046207E" w:rsidRPr="000011C1" w:rsidRDefault="00916E8E" w:rsidP="00BF5618">
      <w:pPr>
        <w:pStyle w:val="NoSpacing"/>
        <w:bidi/>
        <w:rPr>
          <w:rFonts w:ascii="Arial" w:hAnsi="Arial" w:cs="Arial"/>
        </w:rPr>
      </w:pPr>
      <w:r w:rsidRPr="000011C1">
        <w:rPr>
          <w:rFonts w:ascii="Arial" w:hAnsi="Arial" w:cs="Arial"/>
          <w:b/>
          <w:bCs/>
          <w:rtl/>
        </w:rPr>
        <w:t>نیشنل سینٹر فار ڈومیسٹک وائلنس</w:t>
      </w:r>
      <w:r w:rsidRPr="000011C1">
        <w:rPr>
          <w:rFonts w:ascii="Arial" w:hAnsi="Arial" w:cs="Arial"/>
          <w:rtl/>
        </w:rPr>
        <w:t xml:space="preserve"> - 0800 970 2070</w:t>
      </w:r>
      <w:r w:rsidRPr="000011C1">
        <w:rPr>
          <w:rFonts w:ascii="Arial" w:hAnsi="Arial" w:cs="Arial"/>
        </w:rPr>
        <w:t xml:space="preserve"> </w:t>
      </w:r>
      <w:hyperlink r:id="rId19" w:history="1">
        <w:r w:rsidRPr="000011C1">
          <w:rPr>
            <w:rStyle w:val="Hyperlink"/>
            <w:rFonts w:ascii="Arial" w:hAnsi="Arial" w:cs="Arial"/>
          </w:rPr>
          <w:t>http://www.ncdv.org.uk</w:t>
        </w:r>
      </w:hyperlink>
      <w:r w:rsidRPr="000011C1">
        <w:rPr>
          <w:rFonts w:ascii="Arial" w:hAnsi="Arial" w:cs="Arial"/>
          <w:rtl/>
        </w:rPr>
        <w:t>وہ گھریلو تشدد اور بدسلوکی سے بچ جانے والوں کو مفت، تیز رفتار اور موثر مدد فراہم کرنے میں مہارت رکھتے ہیں، عام طور پر افراد کو ان کی مقامی کاؤنٹی عدالت سے حکم امتناعی حاصل کرنے میں مدد کرتے ہیں۔ یہ مفت سروس ہر ایک کو فراہم کی جاتی ہے۔</w:t>
      </w:r>
      <w:r w:rsidRPr="000011C1">
        <w:rPr>
          <w:rFonts w:ascii="Arial" w:hAnsi="Arial" w:cs="Arial"/>
        </w:rPr>
        <w:t xml:space="preserve">  </w:t>
      </w:r>
    </w:p>
    <w:p w14:paraId="38FC00B4" w14:textId="77777777" w:rsidR="000011C1" w:rsidRDefault="000011C1" w:rsidP="000011C1">
      <w:pPr>
        <w:pStyle w:val="NoSpacing"/>
        <w:bidi/>
        <w:rPr>
          <w:rFonts w:ascii="Arial" w:hAnsi="Arial" w:cs="Arial"/>
        </w:rPr>
      </w:pPr>
    </w:p>
    <w:p w14:paraId="56A4C60A" w14:textId="77777777" w:rsidR="001555C3" w:rsidRDefault="001555C3" w:rsidP="001555C3">
      <w:pPr>
        <w:pStyle w:val="NoSpacing"/>
        <w:bidi/>
        <w:rPr>
          <w:rFonts w:ascii="Arial" w:hAnsi="Arial" w:cs="Arial"/>
        </w:rPr>
      </w:pPr>
    </w:p>
    <w:p w14:paraId="28F82FEC" w14:textId="77777777" w:rsidR="000011C1" w:rsidRPr="000011C1" w:rsidRDefault="000011C1" w:rsidP="000011C1">
      <w:pPr>
        <w:pStyle w:val="NoSpacing"/>
        <w:bidi/>
        <w:rPr>
          <w:rFonts w:ascii="Arial" w:hAnsi="Arial" w:cs="Arial"/>
        </w:rPr>
      </w:pPr>
    </w:p>
    <w:p w14:paraId="1FC80B85" w14:textId="3D8F3F56" w:rsidR="00916E8E" w:rsidRPr="000011C1" w:rsidRDefault="00916E8E" w:rsidP="00BF5618">
      <w:pPr>
        <w:pStyle w:val="NoSpacing"/>
        <w:bidi/>
        <w:rPr>
          <w:rFonts w:ascii="Arial" w:hAnsi="Arial" w:cs="Arial"/>
        </w:rPr>
      </w:pPr>
      <w:r w:rsidRPr="000011C1">
        <w:rPr>
          <w:rFonts w:ascii="Arial" w:hAnsi="Arial" w:cs="Arial"/>
          <w:b/>
          <w:bCs/>
        </w:rPr>
        <w:t xml:space="preserve">     </w:t>
      </w:r>
      <w:r w:rsidR="00BF5618" w:rsidRPr="000011C1">
        <w:rPr>
          <w:rFonts w:ascii="Arial" w:hAnsi="Arial" w:cs="Arial"/>
          <w:b/>
          <w:bCs/>
          <w:noProof/>
          <w:lang w:eastAsia="en-GB"/>
        </w:rPr>
        <w:drawing>
          <wp:inline distT="0" distB="0" distL="0" distR="0" wp14:anchorId="506C1634" wp14:editId="5D9CB9E2">
            <wp:extent cx="970639" cy="792480"/>
            <wp:effectExtent l="0" t="0" r="1270" b="7620"/>
            <wp:docPr id="293" name="Picture 293"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Picture 293" descr="A picture containing text, vector graphics&#10;&#10;Description automatically generated"/>
                    <pic:cNvPicPr/>
                  </pic:nvPicPr>
                  <pic:blipFill>
                    <a:blip r:embed="rId20"/>
                    <a:stretch>
                      <a:fillRect/>
                    </a:stretch>
                  </pic:blipFill>
                  <pic:spPr>
                    <a:xfrm>
                      <a:off x="0" y="0"/>
                      <a:ext cx="997316" cy="814260"/>
                    </a:xfrm>
                    <a:prstGeom prst="rect">
                      <a:avLst/>
                    </a:prstGeom>
                  </pic:spPr>
                </pic:pic>
              </a:graphicData>
            </a:graphic>
          </wp:inline>
        </w:drawing>
      </w:r>
      <w:r w:rsidRPr="000011C1">
        <w:rPr>
          <w:rFonts w:ascii="Arial" w:hAnsi="Arial" w:cs="Arial"/>
          <w:b/>
          <w:bCs/>
          <w:rtl/>
        </w:rPr>
        <w:t>روشن آسمان ایپ</w:t>
      </w:r>
      <w:r w:rsidRPr="000011C1">
        <w:rPr>
          <w:rFonts w:ascii="Arial" w:hAnsi="Arial" w:cs="Arial"/>
        </w:rPr>
        <w:t xml:space="preserve">   </w:t>
      </w:r>
      <w:r w:rsidR="00BF5618" w:rsidRPr="000011C1">
        <w:rPr>
          <w:rFonts w:ascii="Arial" w:hAnsi="Arial" w:cs="Arial"/>
          <w:noProof/>
          <w:lang w:eastAsia="en-GB"/>
        </w:rPr>
        <w:drawing>
          <wp:inline distT="0" distB="0" distL="0" distR="0" wp14:anchorId="115D5DF5" wp14:editId="45EA29F7">
            <wp:extent cx="571500" cy="615089"/>
            <wp:effectExtent l="0" t="0" r="0" b="0"/>
            <wp:docPr id="295" name="Picture 29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295" descr="Logo, company name&#10;&#10;Description automatically generated"/>
                    <pic:cNvPicPr/>
                  </pic:nvPicPr>
                  <pic:blipFill>
                    <a:blip r:embed="rId21"/>
                    <a:stretch>
                      <a:fillRect/>
                    </a:stretch>
                  </pic:blipFill>
                  <pic:spPr>
                    <a:xfrm>
                      <a:off x="0" y="0"/>
                      <a:ext cx="580980" cy="625292"/>
                    </a:xfrm>
                    <a:prstGeom prst="rect">
                      <a:avLst/>
                    </a:prstGeom>
                  </pic:spPr>
                </pic:pic>
              </a:graphicData>
            </a:graphic>
          </wp:inline>
        </w:drawing>
      </w:r>
      <w:r w:rsidR="00BF5618" w:rsidRPr="000011C1">
        <w:rPr>
          <w:rFonts w:ascii="Arial" w:hAnsi="Arial" w:cs="Arial"/>
        </w:rPr>
        <w:t xml:space="preserve">  </w:t>
      </w:r>
      <w:r w:rsidRPr="000011C1">
        <w:rPr>
          <w:rFonts w:ascii="Arial" w:hAnsi="Arial" w:cs="Arial"/>
        </w:rPr>
        <w:t xml:space="preserve"> </w:t>
      </w:r>
    </w:p>
    <w:p w14:paraId="7DF9814F" w14:textId="77777777" w:rsidR="00916E8E" w:rsidRPr="000011C1" w:rsidRDefault="00916E8E" w:rsidP="00BF5618">
      <w:pPr>
        <w:pStyle w:val="NoSpacing"/>
        <w:bidi/>
        <w:rPr>
          <w:rFonts w:ascii="Arial" w:hAnsi="Arial" w:cs="Arial"/>
        </w:rPr>
      </w:pPr>
      <w:r w:rsidRPr="000011C1">
        <w:rPr>
          <w:rFonts w:ascii="Arial" w:hAnsi="Arial" w:cs="Arial"/>
          <w:rtl/>
        </w:rPr>
        <w:t>یہ مفت ایپ ہے، جو آپ کے موبائل فون پر رکھنے کے لئے مفید ہے، یہ متعلقہ افراد کو مدد اور معلومات فراہم کرتا ہے کہ کسی کو وہ جانتے ہیں گھریلو بدسلوکی کا سامنا کر رہا ہے</w:t>
      </w:r>
      <w:r w:rsidRPr="000011C1">
        <w:rPr>
          <w:rFonts w:ascii="Arial" w:hAnsi="Arial" w:cs="Arial"/>
        </w:rPr>
        <w:t xml:space="preserve">. </w:t>
      </w:r>
    </w:p>
    <w:p w14:paraId="513246C7" w14:textId="0519C223" w:rsidR="0046207E" w:rsidRPr="000011C1" w:rsidRDefault="00916E8E" w:rsidP="00BF5618">
      <w:pPr>
        <w:pStyle w:val="NoSpacing"/>
        <w:bidi/>
        <w:rPr>
          <w:rFonts w:ascii="Arial" w:hAnsi="Arial" w:cs="Arial"/>
        </w:rPr>
      </w:pPr>
      <w:r w:rsidRPr="000011C1">
        <w:rPr>
          <w:rFonts w:ascii="Arial" w:hAnsi="Arial" w:cs="Arial"/>
          <w:rtl/>
        </w:rPr>
        <w:t>اس ایپ کو ماہر اور غیر ماہر پریکٹیشنرز اور دیگر آجروں کے ذریعہ استعمال کرنے کے لئے بھی ڈیزائن کیا گیا ہے، اور گھریلو استحصال جیسے آن لائن حفاظت، پیچھا کرنے اور ہراساں کرنے اور جنسی رضامندی کے بارے میں معلومات تلاش کرنے والے کسی بھی شخص کے لئے۔</w:t>
      </w:r>
    </w:p>
    <w:sectPr w:rsidR="0046207E" w:rsidRPr="000011C1" w:rsidSect="00BF0691">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5B7BF" w14:textId="77777777" w:rsidR="00D540C6" w:rsidRDefault="00D540C6" w:rsidP="0046207E">
      <w:pPr>
        <w:spacing w:after="0" w:line="240" w:lineRule="auto"/>
      </w:pPr>
      <w:r>
        <w:separator/>
      </w:r>
    </w:p>
  </w:endnote>
  <w:endnote w:type="continuationSeparator" w:id="0">
    <w:p w14:paraId="6217938B" w14:textId="77777777" w:rsidR="00D540C6" w:rsidRDefault="00D540C6" w:rsidP="00462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AG Rounded Std">
    <w:altName w:val="VAG Rounded Std"/>
    <w:panose1 w:val="020F0502020204020204"/>
    <w:charset w:val="00"/>
    <w:family w:val="swiss"/>
    <w:pitch w:val="variable"/>
    <w:sig w:usb0="800000AF" w:usb1="4000204A" w:usb2="00000000" w:usb3="00000000" w:csb0="00000001" w:csb1="00000000"/>
  </w:font>
  <w:font w:name="DM Sans 14pt">
    <w:altName w:val="Calibri"/>
    <w:charset w:val="00"/>
    <w:family w:val="auto"/>
    <w:pitch w:val="variable"/>
    <w:sig w:usb0="8000002F" w:usb1="4000204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3550D" w14:textId="77777777" w:rsidR="00D540C6" w:rsidRDefault="00D540C6" w:rsidP="0046207E">
      <w:pPr>
        <w:spacing w:after="0" w:line="240" w:lineRule="auto"/>
      </w:pPr>
      <w:r>
        <w:separator/>
      </w:r>
    </w:p>
  </w:footnote>
  <w:footnote w:type="continuationSeparator" w:id="0">
    <w:p w14:paraId="7F85D854" w14:textId="77777777" w:rsidR="00D540C6" w:rsidRDefault="00D540C6" w:rsidP="00462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41701" w14:textId="77777777" w:rsidR="000011C1" w:rsidRPr="00BF5618" w:rsidRDefault="000011C1" w:rsidP="000011C1">
    <w:pPr>
      <w:jc w:val="center"/>
      <w:rPr>
        <w:rFonts w:asciiTheme="minorBidi" w:hAnsiTheme="minorBidi"/>
        <w:b/>
        <w:bCs/>
        <w:sz w:val="28"/>
        <w:szCs w:val="28"/>
      </w:rPr>
    </w:pPr>
    <w:r w:rsidRPr="007C73C1">
      <w:rPr>
        <w:rFonts w:ascii="DM Sans 14pt" w:hAnsi="DM Sans 14pt" w:cs="Arial"/>
        <w:noProof/>
        <w:color w:val="292C4F"/>
        <w:sz w:val="24"/>
        <w:szCs w:val="24"/>
      </w:rPr>
      <w:drawing>
        <wp:anchor distT="0" distB="0" distL="114300" distR="114300" simplePos="0" relativeHeight="251659264" behindDoc="0" locked="0" layoutInCell="1" allowOverlap="1" wp14:anchorId="281F09AE" wp14:editId="252245C2">
          <wp:simplePos x="0" y="0"/>
          <wp:positionH relativeFrom="margin">
            <wp:posOffset>-260350</wp:posOffset>
          </wp:positionH>
          <wp:positionV relativeFrom="paragraph">
            <wp:posOffset>-248285</wp:posOffset>
          </wp:positionV>
          <wp:extent cx="1008000" cy="708960"/>
          <wp:effectExtent l="0" t="0" r="1905" b="0"/>
          <wp:wrapNone/>
          <wp:docPr id="2079066239" name="Picture 1" descr="A green arrow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442014" name="Picture 1" descr="A green arrow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8000" cy="708960"/>
                  </a:xfrm>
                  <a:prstGeom prst="rect">
                    <a:avLst/>
                  </a:prstGeom>
                </pic:spPr>
              </pic:pic>
            </a:graphicData>
          </a:graphic>
          <wp14:sizeRelH relativeFrom="margin">
            <wp14:pctWidth>0</wp14:pctWidth>
          </wp14:sizeRelH>
          <wp14:sizeRelV relativeFrom="margin">
            <wp14:pctHeight>0</wp14:pctHeight>
          </wp14:sizeRelV>
        </wp:anchor>
      </w:drawing>
    </w:r>
    <w:r>
      <w:tab/>
    </w:r>
    <w:proofErr w:type="spellStart"/>
    <w:r w:rsidRPr="00BF5618">
      <w:rPr>
        <w:rFonts w:asciiTheme="minorBidi" w:hAnsiTheme="minorBidi"/>
        <w:b/>
        <w:bCs/>
        <w:sz w:val="28"/>
        <w:szCs w:val="28"/>
        <w:rtl/>
      </w:rPr>
      <w:t>گھریلو</w:t>
    </w:r>
    <w:proofErr w:type="spellEnd"/>
    <w:r w:rsidRPr="00BF5618">
      <w:rPr>
        <w:rFonts w:asciiTheme="minorBidi" w:hAnsiTheme="minorBidi"/>
        <w:b/>
        <w:bCs/>
        <w:sz w:val="28"/>
        <w:szCs w:val="28"/>
        <w:rtl/>
      </w:rPr>
      <w:t xml:space="preserve"> استحصال </w:t>
    </w:r>
    <w:proofErr w:type="spellStart"/>
    <w:r w:rsidRPr="00BF5618">
      <w:rPr>
        <w:rFonts w:asciiTheme="minorBidi" w:hAnsiTheme="minorBidi"/>
        <w:b/>
        <w:bCs/>
        <w:sz w:val="28"/>
        <w:szCs w:val="28"/>
        <w:rtl/>
      </w:rPr>
      <w:t>مفید</w:t>
    </w:r>
    <w:proofErr w:type="spellEnd"/>
    <w:r w:rsidRPr="00BF5618">
      <w:rPr>
        <w:rFonts w:asciiTheme="minorBidi" w:hAnsiTheme="minorBidi"/>
        <w:b/>
        <w:bCs/>
        <w:sz w:val="28"/>
        <w:szCs w:val="28"/>
        <w:rtl/>
      </w:rPr>
      <w:t xml:space="preserve"> </w:t>
    </w:r>
    <w:proofErr w:type="spellStart"/>
    <w:r w:rsidRPr="00BF5618">
      <w:rPr>
        <w:rFonts w:asciiTheme="minorBidi" w:hAnsiTheme="minorBidi"/>
        <w:b/>
        <w:bCs/>
        <w:sz w:val="28"/>
        <w:szCs w:val="28"/>
        <w:rtl/>
      </w:rPr>
      <w:t>ہیلپ</w:t>
    </w:r>
    <w:proofErr w:type="spellEnd"/>
    <w:r w:rsidRPr="00BF5618">
      <w:rPr>
        <w:rFonts w:asciiTheme="minorBidi" w:hAnsiTheme="minorBidi"/>
        <w:b/>
        <w:bCs/>
        <w:sz w:val="28"/>
        <w:szCs w:val="28"/>
        <w:rtl/>
      </w:rPr>
      <w:t xml:space="preserve"> </w:t>
    </w:r>
    <w:proofErr w:type="spellStart"/>
    <w:r w:rsidRPr="00BF5618">
      <w:rPr>
        <w:rFonts w:asciiTheme="minorBidi" w:hAnsiTheme="minorBidi"/>
        <w:b/>
        <w:bCs/>
        <w:sz w:val="28"/>
        <w:szCs w:val="28"/>
        <w:rtl/>
      </w:rPr>
      <w:t>لائنز</w:t>
    </w:r>
    <w:proofErr w:type="spellEnd"/>
    <w:r w:rsidRPr="00BF5618">
      <w:rPr>
        <w:rFonts w:asciiTheme="minorBidi" w:hAnsiTheme="minorBidi"/>
        <w:b/>
        <w:bCs/>
        <w:sz w:val="28"/>
        <w:szCs w:val="28"/>
        <w:rtl/>
      </w:rPr>
      <w:t xml:space="preserve"> اور ویب سائٹس</w:t>
    </w:r>
  </w:p>
  <w:p w14:paraId="5AD0B3AF" w14:textId="58333E94" w:rsidR="0046207E" w:rsidRDefault="0046207E" w:rsidP="000011C1">
    <w:pPr>
      <w:pStyle w:val="Header"/>
      <w:tabs>
        <w:tab w:val="clear" w:pos="4513"/>
        <w:tab w:val="clear" w:pos="9026"/>
        <w:tab w:val="left" w:pos="389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7E"/>
    <w:rsid w:val="000011C1"/>
    <w:rsid w:val="00085CDA"/>
    <w:rsid w:val="001555C3"/>
    <w:rsid w:val="00403C81"/>
    <w:rsid w:val="0046207E"/>
    <w:rsid w:val="004E6B2D"/>
    <w:rsid w:val="00916E8E"/>
    <w:rsid w:val="00A14807"/>
    <w:rsid w:val="00BF0691"/>
    <w:rsid w:val="00BF5618"/>
    <w:rsid w:val="00D36603"/>
    <w:rsid w:val="00D540C6"/>
    <w:rsid w:val="00E65BD8"/>
    <w:rsid w:val="00FB35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CC64B"/>
  <w15:chartTrackingRefBased/>
  <w15:docId w15:val="{7A018CD7-33E3-4983-B375-D2B23FC0A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E8E"/>
  </w:style>
  <w:style w:type="paragraph" w:styleId="Heading1">
    <w:name w:val="heading 1"/>
    <w:basedOn w:val="Normal"/>
    <w:next w:val="Normal"/>
    <w:link w:val="Heading1Char"/>
    <w:uiPriority w:val="9"/>
    <w:qFormat/>
    <w:rsid w:val="00916E8E"/>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916E8E"/>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16E8E"/>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6E8E"/>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916E8E"/>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916E8E"/>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916E8E"/>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916E8E"/>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916E8E"/>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0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07E"/>
  </w:style>
  <w:style w:type="paragraph" w:styleId="Footer">
    <w:name w:val="footer"/>
    <w:basedOn w:val="Normal"/>
    <w:link w:val="FooterChar"/>
    <w:uiPriority w:val="99"/>
    <w:unhideWhenUsed/>
    <w:rsid w:val="004620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207E"/>
  </w:style>
  <w:style w:type="character" w:styleId="Hyperlink">
    <w:name w:val="Hyperlink"/>
    <w:basedOn w:val="DefaultParagraphFont"/>
    <w:uiPriority w:val="99"/>
    <w:unhideWhenUsed/>
    <w:rsid w:val="0046207E"/>
    <w:rPr>
      <w:color w:val="0563C1" w:themeColor="hyperlink"/>
      <w:u w:val="single"/>
    </w:rPr>
  </w:style>
  <w:style w:type="character" w:styleId="UnresolvedMention">
    <w:name w:val="Unresolved Mention"/>
    <w:basedOn w:val="DefaultParagraphFont"/>
    <w:uiPriority w:val="99"/>
    <w:semiHidden/>
    <w:unhideWhenUsed/>
    <w:rsid w:val="0046207E"/>
    <w:rPr>
      <w:color w:val="605E5C"/>
      <w:shd w:val="clear" w:color="auto" w:fill="E1DFDD"/>
    </w:rPr>
  </w:style>
  <w:style w:type="character" w:customStyle="1" w:styleId="Heading1Char">
    <w:name w:val="Heading 1 Char"/>
    <w:basedOn w:val="DefaultParagraphFont"/>
    <w:link w:val="Heading1"/>
    <w:uiPriority w:val="9"/>
    <w:rsid w:val="00916E8E"/>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916E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16E8E"/>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6E8E"/>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916E8E"/>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916E8E"/>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916E8E"/>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916E8E"/>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916E8E"/>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916E8E"/>
    <w:pPr>
      <w:spacing w:line="240" w:lineRule="auto"/>
    </w:pPr>
    <w:rPr>
      <w:b/>
      <w:bCs/>
      <w:smallCaps/>
      <w:color w:val="44546A" w:themeColor="text2"/>
    </w:rPr>
  </w:style>
  <w:style w:type="paragraph" w:styleId="Title">
    <w:name w:val="Title"/>
    <w:basedOn w:val="Normal"/>
    <w:next w:val="Normal"/>
    <w:link w:val="TitleChar"/>
    <w:uiPriority w:val="10"/>
    <w:qFormat/>
    <w:rsid w:val="00916E8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16E8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16E8E"/>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916E8E"/>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916E8E"/>
    <w:rPr>
      <w:b/>
      <w:bCs/>
    </w:rPr>
  </w:style>
  <w:style w:type="character" w:styleId="Emphasis">
    <w:name w:val="Emphasis"/>
    <w:basedOn w:val="DefaultParagraphFont"/>
    <w:uiPriority w:val="20"/>
    <w:qFormat/>
    <w:rsid w:val="00916E8E"/>
    <w:rPr>
      <w:i/>
      <w:iCs/>
    </w:rPr>
  </w:style>
  <w:style w:type="paragraph" w:styleId="NoSpacing">
    <w:name w:val="No Spacing"/>
    <w:uiPriority w:val="1"/>
    <w:qFormat/>
    <w:rsid w:val="00916E8E"/>
    <w:pPr>
      <w:spacing w:after="0" w:line="240" w:lineRule="auto"/>
    </w:pPr>
  </w:style>
  <w:style w:type="paragraph" w:styleId="Quote">
    <w:name w:val="Quote"/>
    <w:basedOn w:val="Normal"/>
    <w:next w:val="Normal"/>
    <w:link w:val="QuoteChar"/>
    <w:uiPriority w:val="29"/>
    <w:qFormat/>
    <w:rsid w:val="00916E8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16E8E"/>
    <w:rPr>
      <w:color w:val="44546A" w:themeColor="text2"/>
      <w:sz w:val="24"/>
      <w:szCs w:val="24"/>
    </w:rPr>
  </w:style>
  <w:style w:type="paragraph" w:styleId="IntenseQuote">
    <w:name w:val="Intense Quote"/>
    <w:basedOn w:val="Normal"/>
    <w:next w:val="Normal"/>
    <w:link w:val="IntenseQuoteChar"/>
    <w:uiPriority w:val="30"/>
    <w:qFormat/>
    <w:rsid w:val="00916E8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16E8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16E8E"/>
    <w:rPr>
      <w:i/>
      <w:iCs/>
      <w:color w:val="595959" w:themeColor="text1" w:themeTint="A6"/>
    </w:rPr>
  </w:style>
  <w:style w:type="character" w:styleId="IntenseEmphasis">
    <w:name w:val="Intense Emphasis"/>
    <w:basedOn w:val="DefaultParagraphFont"/>
    <w:uiPriority w:val="21"/>
    <w:qFormat/>
    <w:rsid w:val="00916E8E"/>
    <w:rPr>
      <w:b/>
      <w:bCs/>
      <w:i/>
      <w:iCs/>
    </w:rPr>
  </w:style>
  <w:style w:type="character" w:styleId="SubtleReference">
    <w:name w:val="Subtle Reference"/>
    <w:basedOn w:val="DefaultParagraphFont"/>
    <w:uiPriority w:val="31"/>
    <w:qFormat/>
    <w:rsid w:val="00916E8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16E8E"/>
    <w:rPr>
      <w:b/>
      <w:bCs/>
      <w:smallCaps/>
      <w:color w:val="44546A" w:themeColor="text2"/>
      <w:u w:val="single"/>
    </w:rPr>
  </w:style>
  <w:style w:type="character" w:styleId="BookTitle">
    <w:name w:val="Book Title"/>
    <w:basedOn w:val="DefaultParagraphFont"/>
    <w:uiPriority w:val="33"/>
    <w:qFormat/>
    <w:rsid w:val="00916E8E"/>
    <w:rPr>
      <w:b/>
      <w:bCs/>
      <w:smallCaps/>
      <w:spacing w:val="10"/>
    </w:rPr>
  </w:style>
  <w:style w:type="paragraph" w:styleId="TOCHeading">
    <w:name w:val="TOC Heading"/>
    <w:basedOn w:val="Heading1"/>
    <w:next w:val="Normal"/>
    <w:uiPriority w:val="39"/>
    <w:semiHidden/>
    <w:unhideWhenUsed/>
    <w:qFormat/>
    <w:rsid w:val="00916E8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83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nsadviceline.org.uk/" TargetMode="External"/><Relationship Id="rId18" Type="http://schemas.openxmlformats.org/officeDocument/2006/relationships/hyperlink" Target="http://www.safelives.org.uk"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http://www.womensaid@org.uk" TargetMode="External"/><Relationship Id="rId17" Type="http://schemas.openxmlformats.org/officeDocument/2006/relationships/hyperlink" Target="http://www.gallop.org.uk" TargetMode="External"/><Relationship Id="rId2" Type="http://schemas.openxmlformats.org/officeDocument/2006/relationships/customXml" Target="../customXml/item2.xml"/><Relationship Id="rId16" Type="http://schemas.openxmlformats.org/officeDocument/2006/relationships/hyperlink" Target="http://www.avaproject.org.uk"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lkinghelpline.or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ankind.org.uk" TargetMode="External"/><Relationship Id="rId23" Type="http://schemas.openxmlformats.org/officeDocument/2006/relationships/fontTable" Target="fontTable.xml"/><Relationship Id="rId10" Type="http://schemas.openxmlformats.org/officeDocument/2006/relationships/hyperlink" Target="https://karmanirvana.org.uk/" TargetMode="External"/><Relationship Id="rId19" Type="http://schemas.openxmlformats.org/officeDocument/2006/relationships/hyperlink" Target="http://www.ncdv.org.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dadsunltd.org.u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74e349-d6f6-4c4b-85e2-16e188166eaa" xsi:nil="true"/>
    <lcf76f155ced4ddcb4097134ff3c332f xmlns="7a3de561-1dd3-4971-a1a4-0c75d6bde7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59662A4CBB9C4C875FEB67665E8A97" ma:contentTypeVersion="18" ma:contentTypeDescription="Create a new document." ma:contentTypeScope="" ma:versionID="79eb35c591a38b690774870fd4a94b8c">
  <xsd:schema xmlns:xsd="http://www.w3.org/2001/XMLSchema" xmlns:xs="http://www.w3.org/2001/XMLSchema" xmlns:p="http://schemas.microsoft.com/office/2006/metadata/properties" xmlns:ns2="7a3de561-1dd3-4971-a1a4-0c75d6bde7a6" xmlns:ns3="fc74e349-d6f6-4c4b-85e2-16e188166eaa" targetNamespace="http://schemas.microsoft.com/office/2006/metadata/properties" ma:root="true" ma:fieldsID="1eb1dea6f890e67df272cbdd36b0f226" ns2:_="" ns3:_="">
    <xsd:import namespace="7a3de561-1dd3-4971-a1a4-0c75d6bde7a6"/>
    <xsd:import namespace="fc74e349-d6f6-4c4b-85e2-16e188166e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de561-1dd3-4971-a1a4-0c75d6bde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692d3a-b03c-4a23-87c2-d7108a372d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4e349-d6f6-4c4b-85e2-16e188166e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5a3346-6f01-440c-a5d6-ccd9c53c5063}" ma:internalName="TaxCatchAll" ma:showField="CatchAllData" ma:web="fc74e349-d6f6-4c4b-85e2-16e188166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361E98-36C8-4D90-9832-D8264D2205CD}">
  <ds:schemaRefs>
    <ds:schemaRef ds:uri="http://schemas.microsoft.com/office/2006/metadata/properties"/>
    <ds:schemaRef ds:uri="http://schemas.microsoft.com/office/infopath/2007/PartnerControls"/>
    <ds:schemaRef ds:uri="3bb8375a-3667-4fa0-bd3e-4d5e39c4d3c0"/>
    <ds:schemaRef ds:uri="d8b71182-bf76-421f-801f-9034adbd828f"/>
  </ds:schemaRefs>
</ds:datastoreItem>
</file>

<file path=customXml/itemProps2.xml><?xml version="1.0" encoding="utf-8"?>
<ds:datastoreItem xmlns:ds="http://schemas.openxmlformats.org/officeDocument/2006/customXml" ds:itemID="{6F68DCF1-8A9F-49A8-B5DE-DB0F52578BBF}">
  <ds:schemaRefs>
    <ds:schemaRef ds:uri="http://schemas.microsoft.com/sharepoint/v3/contenttype/forms"/>
  </ds:schemaRefs>
</ds:datastoreItem>
</file>

<file path=customXml/itemProps3.xml><?xml version="1.0" encoding="utf-8"?>
<ds:datastoreItem xmlns:ds="http://schemas.openxmlformats.org/officeDocument/2006/customXml" ds:itemID="{4417FF65-D8C0-4B28-BA0F-CEFE2966BE27}"/>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Husnain</dc:creator>
  <cp:keywords/>
  <dc:description/>
  <cp:lastModifiedBy>Sonia Husnain</cp:lastModifiedBy>
  <cp:revision>2</cp:revision>
  <dcterms:created xsi:type="dcterms:W3CDTF">2024-08-22T10:53:00Z</dcterms:created>
  <dcterms:modified xsi:type="dcterms:W3CDTF">2024-08-22T10:53:00Z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0x010100F359662A4CBB9C4C875FEB67665E8A97</vt:lpwstr>
  </property>
</Properties>
</file>